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</w:pPr>
      <w:r>
        <w:rPr>
          <w:rFonts w:eastAsia="PT Astra Serif" w:cs="PT Astra Serif"/>
          <w:b/>
          <w:szCs w:val="24"/>
        </w:rPr>
        <w:t xml:space="preserve">Директору МБУ «ЦРП «</w:t>
      </w:r>
      <w:r>
        <w:rPr>
          <w:rFonts w:eastAsia="PT Astra Serif" w:cs="PT Astra Serif"/>
          <w:b/>
          <w:szCs w:val="24"/>
        </w:rPr>
        <w:t xml:space="preserve">БизнеСинергия</w:t>
      </w:r>
      <w:r>
        <w:rPr>
          <w:rFonts w:eastAsia="PT Astra Serif" w:cs="PT Astra Serif"/>
          <w:b/>
          <w:szCs w:val="24"/>
        </w:rPr>
        <w:t xml:space="preserve">»</w:t>
      </w:r>
      <w:r/>
    </w:p>
    <w:p>
      <w:pPr>
        <w:ind w:left="5670"/>
        <w:jc w:val="both"/>
        <w:spacing w:after="0" w:line="240" w:lineRule="auto"/>
      </w:pPr>
      <w:r>
        <w:rPr>
          <w:rFonts w:eastAsia="PT Astra Serif" w:cs="PT Astra Serif"/>
          <w:b/>
          <w:szCs w:val="24"/>
        </w:rPr>
        <w:t xml:space="preserve">В.А. Мякишевой</w:t>
      </w:r>
      <w:r/>
    </w:p>
    <w:p>
      <w:pPr>
        <w:ind w:left="5670"/>
        <w:jc w:val="both"/>
        <w:spacing w:after="0" w:line="240" w:lineRule="auto"/>
      </w:pPr>
      <w:r>
        <w:rPr>
          <w:rFonts w:eastAsia="PT Astra Serif" w:cs="PT Astra Serif"/>
          <w:bCs/>
          <w:szCs w:val="24"/>
        </w:rPr>
        <w:t xml:space="preserve">от 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</w:t>
      </w:r>
      <w:r/>
    </w:p>
    <w:p>
      <w:pPr>
        <w:ind w:left="5670"/>
        <w:jc w:val="both"/>
        <w:spacing w:after="0" w:line="240" w:lineRule="auto"/>
      </w:pPr>
      <w:r>
        <w:rPr>
          <w:rFonts w:eastAsia="PT Astra Serif" w:cs="PT Astra Serif"/>
          <w:bCs/>
          <w:szCs w:val="24"/>
        </w:rPr>
        <w:t xml:space="preserve">тел.: ______________________________</w:t>
      </w:r>
      <w:r/>
    </w:p>
    <w:p>
      <w:pPr>
        <w:ind w:left="5670"/>
        <w:jc w:val="both"/>
        <w:spacing w:after="0" w:line="240" w:lineRule="auto"/>
      </w:pPr>
      <w:r>
        <w:rPr>
          <w:rFonts w:eastAsia="PT Astra Serif" w:cs="PT Astra Serif"/>
          <w:bCs/>
          <w:szCs w:val="24"/>
          <w:highlight w:val="none"/>
        </w:rPr>
      </w:r>
      <w:r>
        <w:rPr>
          <w:rFonts w:eastAsia="PT Astra Serif" w:cs="PT Astra Serif"/>
          <w:bCs/>
          <w:szCs w:val="24"/>
          <w:highlight w:val="none"/>
        </w:rPr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highlight w:val="none"/>
        </w:rPr>
      </w:pPr>
      <w:r>
        <w:rPr>
          <w:rFonts w:eastAsia="PT Astra Serif" w:cs="PT Astra Serif"/>
          <w:bCs/>
          <w:szCs w:val="24"/>
        </w:rPr>
        <w:t xml:space="preserve">эл. почта: 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</w:t>
      </w:r>
      <w:r/>
    </w:p>
    <w:p>
      <w:pPr>
        <w:pStyle w:val="831"/>
        <w:jc w:val="center"/>
      </w:pPr>
      <w:r>
        <w:rPr>
          <w:rFonts w:ascii="PT Astra Serif" w:hAnsi="PT Astra Serif" w:eastAsia="PT Astra Serif" w:cs="PT Astra Serif"/>
          <w:b/>
          <w:sz w:val="24"/>
        </w:rPr>
        <w:t xml:space="preserve">ЗАЯВКА</w:t>
      </w:r>
      <w:r/>
    </w:p>
    <w:p>
      <w:pPr>
        <w:pStyle w:val="831"/>
        <w:spacing w:after="0"/>
      </w:pPr>
      <w:r>
        <w:rPr>
          <w:rFonts w:ascii="PT Astra Serif" w:hAnsi="PT Astra Serif" w:eastAsia="PT Astra Serif" w:cs="PT Astra Serif"/>
          <w:b/>
          <w:sz w:val="24"/>
        </w:rPr>
        <w:t xml:space="preserve">Заявитель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</w:t>
      </w:r>
      <w:r/>
    </w:p>
    <w:p>
      <w:pPr>
        <w:pStyle w:val="831"/>
        <w:spacing w:after="0"/>
      </w:pPr>
      <w:r>
        <w:rPr>
          <w:rFonts w:ascii="PT Astra Serif" w:hAnsi="PT Astra Serif" w:eastAsia="PT Astra Serif" w:cs="PT Astra Serif"/>
          <w:sz w:val="24"/>
        </w:rPr>
        <w:t xml:space="preserve">                                               </w:t>
      </w:r>
      <w:r>
        <w:rPr>
          <w:rFonts w:ascii="PT Astra Serif" w:hAnsi="PT Astra Serif" w:eastAsia="PT Astra Serif" w:cs="PT Astra Serif"/>
        </w:rPr>
        <w:t xml:space="preserve">    </w:t>
      </w:r>
      <w:r>
        <w:rPr>
          <w:rFonts w:ascii="PT Astra Serif" w:hAnsi="PT Astra Serif" w:eastAsia="PT Astra Serif" w:cs="PT Astra Serif"/>
          <w:bCs/>
        </w:rPr>
        <w:t xml:space="preserve">(полное наименование юридического лица)</w:t>
      </w:r>
      <w:r/>
    </w:p>
    <w:p>
      <w:pPr>
        <w:pStyle w:val="831"/>
        <w:spacing w:after="0"/>
      </w:pPr>
      <w:r>
        <w:rPr>
          <w:rFonts w:ascii="PT Astra Serif" w:hAnsi="PT Astra Serif" w:eastAsia="PT Astra Serif" w:cs="PT Astra Serif"/>
          <w:b/>
          <w:sz w:val="24"/>
        </w:rPr>
        <w:t xml:space="preserve">Юридический </w:t>
      </w:r>
      <w:r>
        <w:rPr>
          <w:rFonts w:ascii="PT Astra Serif" w:hAnsi="PT Astra Serif" w:eastAsia="PT Astra Serif" w:cs="PT Astra Serif"/>
          <w:b/>
          <w:sz w:val="24"/>
        </w:rPr>
        <w:t xml:space="preserve">адрес</w:t>
      </w:r>
      <w:r>
        <w:rPr>
          <w:rFonts w:ascii="PT Astra Serif" w:hAnsi="PT Astra Serif" w:eastAsia="PT Astra Serif" w:cs="PT Astra Serif"/>
          <w:sz w:val="24"/>
        </w:rPr>
        <w:t xml:space="preserve">:_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</w:t>
      </w:r>
      <w:r/>
    </w:p>
    <w:p>
      <w:pPr>
        <w:pStyle w:val="831"/>
        <w:spacing w:after="0"/>
      </w:pPr>
      <w:r>
        <w:rPr>
          <w:rFonts w:ascii="PT Astra Serif" w:hAnsi="PT Astra Serif" w:eastAsia="PT Astra Serif" w:cs="PT Astra Serif"/>
          <w:sz w:val="24"/>
          <w:highlight w:val="none"/>
        </w:rPr>
      </w:r>
      <w:r>
        <w:rPr>
          <w:rFonts w:ascii="PT Astra Serif" w:hAnsi="PT Astra Serif" w:eastAsia="PT Astra Serif" w:cs="PT Astra Serif"/>
          <w:sz w:val="24"/>
          <w:highlight w:val="none"/>
        </w:rPr>
      </w:r>
      <w:r/>
    </w:p>
    <w:p>
      <w:pPr>
        <w:pStyle w:val="831"/>
        <w:spacing w:after="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Фактический адрес: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</w:t>
      </w:r>
      <w:r/>
    </w:p>
    <w:p>
      <w:pPr>
        <w:pStyle w:val="831"/>
        <w:spacing w:after="0"/>
      </w:pPr>
      <w:r>
        <w:rPr>
          <w:rFonts w:ascii="PT Astra Serif" w:hAnsi="PT Astra Serif" w:eastAsia="PT Astra Serif" w:cs="PT Astra Serif"/>
          <w:sz w:val="24"/>
          <w:highlight w:val="none"/>
        </w:rPr>
      </w:r>
      <w:r>
        <w:rPr>
          <w:rFonts w:ascii="PT Astra Serif" w:hAnsi="PT Astra Serif" w:eastAsia="PT Astra Serif" w:cs="PT Astra Serif"/>
          <w:sz w:val="24"/>
          <w:highlight w:val="none"/>
        </w:rPr>
      </w:r>
      <w:r/>
    </w:p>
    <w:p>
      <w:pPr>
        <w:pStyle w:val="831"/>
        <w:spacing w:after="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Телефон:</w:t>
      </w:r>
      <w:r>
        <w:rPr>
          <w:rFonts w:ascii="PT Astra Serif" w:hAnsi="PT Astra Serif" w:eastAsia="PT Astra Serif" w:cs="PT Astra Serif"/>
          <w:sz w:val="24"/>
        </w:rPr>
        <w:t xml:space="preserve">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</w:t>
      </w:r>
      <w:r/>
    </w:p>
    <w:p>
      <w:pPr>
        <w:pStyle w:val="831"/>
        <w:spacing w:after="0"/>
      </w:pPr>
      <w:r>
        <w:rPr>
          <w:rFonts w:ascii="PT Astra Serif" w:hAnsi="PT Astra Serif" w:eastAsia="PT Astra Serif" w:cs="PT Astra Serif"/>
          <w:sz w:val="24"/>
          <w:highlight w:val="none"/>
        </w:rPr>
      </w:r>
      <w:r>
        <w:rPr>
          <w:rFonts w:ascii="PT Astra Serif" w:hAnsi="PT Astra Serif" w:eastAsia="PT Astra Serif" w:cs="PT Astra Serif"/>
          <w:sz w:val="24"/>
          <w:highlight w:val="none"/>
        </w:rPr>
      </w:r>
      <w:r/>
    </w:p>
    <w:p>
      <w:pPr>
        <w:pStyle w:val="831"/>
        <w:spacing w:after="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ОГРН</w:t>
      </w:r>
      <w:r>
        <w:rPr>
          <w:rFonts w:ascii="PT Astra Serif" w:hAnsi="PT Astra Serif" w:eastAsia="PT Astra Serif" w:cs="PT Astra Serif"/>
          <w:sz w:val="24"/>
        </w:rPr>
        <w:t xml:space="preserve"> ________________________________</w:t>
      </w:r>
      <w:r>
        <w:rPr>
          <w:rFonts w:ascii="PT Astra Serif" w:hAnsi="PT Astra Serif" w:eastAsia="PT Astra Serif" w:cs="PT Astra Serif"/>
          <w:b/>
          <w:sz w:val="24"/>
        </w:rPr>
        <w:t xml:space="preserve">ИНН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</w:t>
      </w:r>
      <w:r/>
    </w:p>
    <w:p>
      <w:pPr>
        <w:pStyle w:val="831"/>
        <w:spacing w:after="0"/>
      </w:pPr>
      <w:r>
        <w:rPr>
          <w:rFonts w:ascii="PT Astra Serif" w:hAnsi="PT Astra Serif" w:eastAsia="PT Astra Serif" w:cs="PT Astra Serif"/>
          <w:bCs/>
          <w:sz w:val="24"/>
          <w:highlight w:val="none"/>
        </w:rPr>
      </w:r>
      <w:r>
        <w:rPr>
          <w:rFonts w:ascii="PT Astra Serif" w:hAnsi="PT Astra Serif" w:eastAsia="PT Astra Serif" w:cs="PT Astra Serif"/>
          <w:bCs/>
          <w:sz w:val="24"/>
          <w:highlight w:val="none"/>
        </w:rPr>
      </w:r>
      <w:r/>
    </w:p>
    <w:p>
      <w:pPr>
        <w:pStyle w:val="831"/>
        <w:spacing w:after="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4"/>
        </w:rPr>
        <w:t xml:space="preserve">в лице</w:t>
      </w:r>
      <w:r>
        <w:rPr>
          <w:rFonts w:ascii="PT Astra Serif" w:hAnsi="PT Astra Serif" w:eastAsia="PT Astra Serif" w:cs="PT Astra Serif"/>
          <w:bCs/>
          <w:sz w:val="24"/>
        </w:rPr>
        <w:t xml:space="preserve">________________________________________________________________________</w:t>
      </w:r>
      <w:r/>
    </w:p>
    <w:p>
      <w:pPr>
        <w:pStyle w:val="831"/>
        <w:jc w:val="center"/>
        <w:spacing w:after="0"/>
      </w:pPr>
      <w:r>
        <w:rPr>
          <w:rFonts w:ascii="PT Astra Serif" w:hAnsi="PT Astra Serif" w:eastAsia="PT Astra Serif" w:cs="PT Astra Serif"/>
          <w:bCs/>
        </w:rPr>
        <w:t xml:space="preserve">(должность, Ф.И.О.)</w:t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color w:val="auto"/>
          <w:sz w:val="24"/>
          <w:szCs w:val="24"/>
          <w:highlight w:val="white"/>
        </w:rPr>
      </w:pP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Просит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рассмотреть возможность участия в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ярмарочной торговли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 в рамках город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ского праздника 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посвященного 79-й годовщине Победы в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Великой Отечественной Войне 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1941-1945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,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которая состоится 09 мая 2024 года </w:t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на территории: </w:t>
      </w:r>
      <w:r>
        <w:rPr>
          <w:rFonts w:ascii="Liberation Sans" w:hAnsi="Liberation Sans" w:cs="Liberation Sans"/>
          <w:color w:val="auto"/>
          <w:sz w:val="24"/>
          <w:szCs w:val="24"/>
          <w:highlight w:val="white"/>
        </w:rPr>
        <w:t xml:space="preserve">проезжая часть</w:t>
      </w:r>
      <w:r>
        <w:rPr>
          <w:rFonts w:ascii="Liberation Sans" w:hAnsi="Liberation Sans" w:cs="Liberation Sans"/>
          <w:color w:val="auto"/>
          <w:sz w:val="24"/>
          <w:szCs w:val="24"/>
          <w:highlight w:val="white"/>
        </w:rPr>
        <w:t xml:space="preserve"> пересечении дорог ул. Ленина и ул. 40 лет Победы (напротив здания Администрации города Ноябрьска)/ территория городского парка культуры и отдыха «Ноябрьск парк»</w:t>
      </w:r>
      <w:r>
        <w:rPr>
          <w:rFonts w:ascii="Liberation Sans" w:hAnsi="Liberation Sans" w:cs="Liberation Sans"/>
          <w:color w:val="auto"/>
          <w:sz w:val="24"/>
          <w:szCs w:val="24"/>
          <w:highlight w:val="white"/>
        </w:rPr>
        <w:t xml:space="preserve"> (нужное подчеркнуть)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color w:val="auto"/>
          <w:sz w:val="24"/>
          <w:szCs w:val="24"/>
          <w:highlight w:val="white"/>
        </w:rPr>
      </w:r>
      <w:r>
        <w:rPr>
          <w:rFonts w:ascii="Liberation Sans" w:hAnsi="Liberation Sans" w:eastAsia="PT Astra Serif" w:cs="Liberation Sans"/>
          <w:b w:val="0"/>
          <w:bCs w:val="0"/>
          <w:sz w:val="24"/>
          <w:szCs w:val="24"/>
        </w:rPr>
        <w:t xml:space="preserve">для реализации товаров (выполнения работ, оказания услуг) 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______________________________________________________________________</w:t>
      </w:r>
      <w:r/>
    </w:p>
    <w:p>
      <w:pPr>
        <w:pStyle w:val="831"/>
        <w:jc w:val="both"/>
        <w:spacing w:after="0"/>
      </w:pPr>
      <w:r>
        <w:rPr>
          <w:rFonts w:ascii="Liberation Sans" w:hAnsi="Liberation Sans" w:eastAsia="PT Astra Serif" w:cs="Liberation Sans"/>
          <w:sz w:val="24"/>
        </w:rPr>
        <w:t xml:space="preserve">______________________________________________________________________</w:t>
      </w:r>
      <w:r/>
    </w:p>
    <w:p>
      <w:pPr>
        <w:pStyle w:val="831"/>
        <w:jc w:val="both"/>
        <w:spacing w:after="0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31"/>
        <w:jc w:val="center"/>
        <w:spacing w:after="0"/>
      </w:pPr>
      <w:r>
        <w:rPr>
          <w:rFonts w:ascii="Liberation Sans" w:hAnsi="Liberation Sans" w:eastAsia="PT Astra Serif" w:cs="Liberation Sans"/>
          <w:b/>
          <w:bCs/>
          <w:sz w:val="24"/>
          <w:szCs w:val="24"/>
        </w:rPr>
        <w:t xml:space="preserve">Условия участия в ярмарочной торговле: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pStyle w:val="828"/>
        <w:numPr>
          <w:ilvl w:val="0"/>
          <w:numId w:val="4"/>
        </w:numPr>
        <w:ind w:left="284" w:hanging="284"/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 торговля осуществляется с _____до _______;</w:t>
      </w:r>
      <w:r>
        <w:rPr>
          <w:rFonts w:ascii="Liberation Sans" w:hAnsi="Liberation Sans" w:cs="Liberation Sans"/>
        </w:rPr>
      </w:r>
      <w:r/>
    </w:p>
    <w:p>
      <w:pPr>
        <w:pStyle w:val="828"/>
        <w:numPr>
          <w:ilvl w:val="0"/>
          <w:numId w:val="4"/>
        </w:numPr>
        <w:ind w:left="284" w:hanging="284"/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</w:rPr>
        <w:t xml:space="preserve"> </w:t>
      </w:r>
      <w:r>
        <w:rPr>
          <w:rFonts w:ascii="Liberation Sans" w:hAnsi="Liberation Sans" w:eastAsia="PT Astra Serif" w:cs="Liberation Sans"/>
          <w:szCs w:val="24"/>
        </w:rPr>
        <w:t xml:space="preserve">потребность в электроэнергии ________, ориентировочно ______ кВт.</w:t>
      </w:r>
      <w:r>
        <w:rPr>
          <w:rFonts w:ascii="Liberation Sans" w:hAnsi="Liberation Sans" w:cs="Liberation Sans"/>
        </w:rPr>
      </w:r>
      <w:r/>
    </w:p>
    <w:p>
      <w:pPr>
        <w:pStyle w:val="828"/>
        <w:numPr>
          <w:ilvl w:val="0"/>
          <w:numId w:val="5"/>
        </w:numPr>
        <w:ind w:left="284" w:hanging="284"/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 от Заявителя необходимо:</w:t>
      </w:r>
      <w:r>
        <w:rPr>
          <w:rFonts w:ascii="Liberation Sans" w:hAnsi="Liberation Sans" w:cs="Liberation Sans"/>
        </w:rPr>
      </w:r>
      <w:r/>
    </w:p>
    <w:p>
      <w:pPr>
        <w:pStyle w:val="828"/>
        <w:numPr>
          <w:ilvl w:val="0"/>
          <w:numId w:val="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для удобного размещения внутри торговой точки необходимы собственные столы, стулья, торговое оборудование;</w:t>
      </w:r>
      <w:r>
        <w:rPr>
          <w:rFonts w:ascii="Liberation Sans" w:hAnsi="Liberation Sans" w:cs="Liberation Sans"/>
        </w:rPr>
      </w:r>
      <w:r/>
    </w:p>
    <w:p>
      <w:pPr>
        <w:pStyle w:val="828"/>
        <w:numPr>
          <w:ilvl w:val="0"/>
          <w:numId w:val="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удлинитель для подключения к электроэнергии (длина не менее 25 метров);</w:t>
      </w:r>
      <w:r>
        <w:rPr>
          <w:rFonts w:ascii="Liberation Sans" w:hAnsi="Liberation Sans" w:cs="Liberation Sans"/>
        </w:rPr>
      </w:r>
      <w:r/>
    </w:p>
    <w:p>
      <w:pPr>
        <w:pStyle w:val="828"/>
        <w:numPr>
          <w:ilvl w:val="0"/>
          <w:numId w:val="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Cs w:val="24"/>
        </w:rPr>
        <w:t xml:space="preserve">разместить собственную урну рядом с торговой точкой и своевременно заменять мусорные пакеты</w:t>
      </w:r>
      <w:r>
        <w:rPr>
          <w:rFonts w:ascii="Liberation Sans" w:hAnsi="Liberation Sans" w:eastAsia="PT Astra Serif" w:cs="Liberation Sans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828"/>
        <w:numPr>
          <w:ilvl w:val="0"/>
          <w:numId w:val="6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</w:rPr>
        <w:t xml:space="preserve">о</w:t>
      </w:r>
      <w:r>
        <w:rPr>
          <w:rFonts w:ascii="Liberation Sans" w:hAnsi="Liberation Sans" w:eastAsia="PT Astra Serif" w:cs="Liberation Sans"/>
          <w:szCs w:val="28"/>
        </w:rPr>
        <w:t xml:space="preserve">беспечить чистоту, порядок, вывоз мусора и биологических отходов, санитарное и противопожарное содержание торговой точки.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</w:pPr>
      <w:r>
        <w:rPr>
          <w:rFonts w:ascii="Liberation Sans" w:hAnsi="Liberation Sans" w:eastAsia="PT Astra Serif" w:cs="Liberation Sans"/>
        </w:rPr>
        <w:t xml:space="preserve">Ответственное лицо 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both"/>
      </w:pPr>
      <w:r>
        <w:rPr>
          <w:rFonts w:ascii="Liberation Sans" w:hAnsi="Liberation Sans" w:eastAsia="PT Astra Serif" w:cs="Liberation Sans"/>
          <w:bCs/>
          <w:szCs w:val="18"/>
        </w:rPr>
        <w:t xml:space="preserve">                                   </w:t>
      </w:r>
      <w:r>
        <w:rPr>
          <w:rFonts w:ascii="Liberation Sans" w:hAnsi="Liberation Sans" w:eastAsia="PT Astra Serif" w:cs="Liberation Sans"/>
          <w:bCs/>
          <w:sz w:val="18"/>
          <w:szCs w:val="18"/>
        </w:rPr>
        <w:t xml:space="preserve">              (Ф.И.О., контактный номер телефона, электронная почта)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spacing w:after="0"/>
      </w:pPr>
      <w:r>
        <w:rPr>
          <w:rFonts w:ascii="Liberation Sans" w:hAnsi="Liberation Sans" w:eastAsia="PT Astra Serif" w:cs="Liberation Sans"/>
          <w:szCs w:val="24"/>
        </w:rPr>
        <w:t xml:space="preserve">"____" ___________ 2024 г.                                                   __________ /____________________/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erif" w:hAnsi="Liberation Serif" w:eastAsia="Liberation Serif" w:cs="Liberation Serif"/>
          <w:sz w:val="24"/>
        </w:rPr>
      </w:pPr>
      <w:r>
        <w:rPr>
          <w:rFonts w:ascii="Liberation Sans" w:hAnsi="Liberation Sans" w:eastAsia="PT Astra Serif" w:cs="Liberation Sans"/>
          <w:szCs w:val="24"/>
        </w:rPr>
        <w:t xml:space="preserve">                                                                                         </w:t>
      </w:r>
      <w:r>
        <w:rPr>
          <w:rFonts w:ascii="Liberation Sans" w:hAnsi="Liberation Sans" w:eastAsia="PT Astra Serif" w:cs="Liberation Sans"/>
          <w:sz w:val="18"/>
          <w:szCs w:val="24"/>
        </w:rPr>
        <w:t xml:space="preserve">   Подпись      Расшифровка подписи </w:t>
      </w:r>
      <w:r>
        <w:rPr>
          <w:rFonts w:ascii="Liberation Serif" w:hAnsi="Liberation Serif" w:eastAsia="Liberation Serif" w:cs="Liberation Serif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Courier New">
    <w:panose1 w:val="02070309020205020404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No Spacing"/>
    <w:basedOn w:val="824"/>
    <w:uiPriority w:val="1"/>
    <w:qFormat/>
    <w:pPr>
      <w:spacing w:after="0" w:line="240" w:lineRule="auto"/>
    </w:pPr>
  </w:style>
  <w:style w:type="paragraph" w:styleId="828">
    <w:name w:val="List Paragraph"/>
    <w:basedOn w:val="824"/>
    <w:uiPriority w:val="34"/>
    <w:qFormat/>
    <w:pPr>
      <w:contextualSpacing/>
      <w:ind w:left="720"/>
    </w:pPr>
  </w:style>
  <w:style w:type="character" w:styleId="829" w:default="1">
    <w:name w:val="Default Paragraph Font"/>
    <w:uiPriority w:val="1"/>
    <w:semiHidden/>
    <w:unhideWhenUsed/>
  </w:style>
  <w:style w:type="paragraph" w:styleId="830" w:customStyle="1">
    <w:name w:val="Normal (Web)"/>
    <w:basedOn w:val="829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31" w:customStyle="1">
    <w:name w:val="Body Tex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32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2024-04-16T03:37:11Z</dcterms:modified>
</cp:coreProperties>
</file>